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C5" w:rsidRPr="001C22FD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ОЦЕНКА</w:t>
      </w:r>
    </w:p>
    <w:p w:rsidR="008A53C5" w:rsidRPr="001C22FD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8A53C5" w:rsidRPr="001C22FD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:rsidR="0084744D" w:rsidRPr="001C22FD" w:rsidRDefault="0084744D" w:rsidP="0084744D">
      <w:pPr>
        <w:jc w:val="center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</w:t>
      </w:r>
    </w:p>
    <w:p w:rsidR="0084744D" w:rsidRPr="001C22FD" w:rsidRDefault="0084744D" w:rsidP="0084744D">
      <w:pPr>
        <w:jc w:val="center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«</w:t>
      </w:r>
      <w:r w:rsidR="00C11251" w:rsidRPr="00C11251">
        <w:rPr>
          <w:rFonts w:ascii="Times New Roman" w:hAnsi="Times New Roman"/>
          <w:b/>
          <w:sz w:val="28"/>
          <w:szCs w:val="28"/>
        </w:rPr>
        <w:t>О признании утратившим силу приказа</w:t>
      </w:r>
      <w:r w:rsidR="00C11251" w:rsidRPr="001C22FD">
        <w:rPr>
          <w:rFonts w:ascii="Times New Roman" w:hAnsi="Times New Roman"/>
          <w:b/>
          <w:sz w:val="28"/>
          <w:szCs w:val="28"/>
        </w:rPr>
        <w:t xml:space="preserve"> </w:t>
      </w:r>
      <w:r w:rsidR="004C1FF9" w:rsidRPr="001C22FD">
        <w:rPr>
          <w:rFonts w:ascii="Times New Roman" w:hAnsi="Times New Roman"/>
          <w:b/>
          <w:sz w:val="28"/>
          <w:szCs w:val="28"/>
        </w:rPr>
        <w:t>Министра финансов Республики Казахстан от 25 января 2018 года № 64 «Об утверждении Правил ведения специальной таможенной статистики</w:t>
      </w:r>
      <w:r w:rsidRPr="001C22FD">
        <w:rPr>
          <w:rFonts w:ascii="Times New Roman" w:hAnsi="Times New Roman"/>
          <w:b/>
          <w:sz w:val="28"/>
          <w:szCs w:val="28"/>
        </w:rPr>
        <w:t xml:space="preserve">»» </w:t>
      </w:r>
    </w:p>
    <w:p w:rsidR="0084744D" w:rsidRPr="001C22FD" w:rsidRDefault="0084744D" w:rsidP="0084744D">
      <w:pPr>
        <w:jc w:val="center"/>
        <w:rPr>
          <w:rFonts w:ascii="Times New Roman" w:hAnsi="Times New Roman"/>
          <w:sz w:val="28"/>
          <w:szCs w:val="28"/>
        </w:rPr>
      </w:pPr>
    </w:p>
    <w:p w:rsidR="00E33330" w:rsidRPr="001C22FD" w:rsidRDefault="00E33330" w:rsidP="007E5CAA">
      <w:pPr>
        <w:pStyle w:val="af2"/>
        <w:numPr>
          <w:ilvl w:val="0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C22FD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4C1FF9" w:rsidRPr="001C22FD" w:rsidRDefault="007E5CAA" w:rsidP="007E5CAA">
      <w:pPr>
        <w:pStyle w:val="af2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22FD">
        <w:rPr>
          <w:rFonts w:ascii="Times New Roman" w:hAnsi="Times New Roman"/>
          <w:sz w:val="28"/>
          <w:szCs w:val="28"/>
          <w:lang w:val="kk-KZ"/>
        </w:rPr>
        <w:t>Целью проекта является</w:t>
      </w:r>
      <w:r w:rsidRPr="001C22FD">
        <w:rPr>
          <w:rFonts w:ascii="Times New Roman" w:hAnsi="Times New Roman"/>
          <w:sz w:val="28"/>
          <w:szCs w:val="28"/>
        </w:rPr>
        <w:t xml:space="preserve"> </w:t>
      </w:r>
      <w:r w:rsidR="004C1FF9" w:rsidRPr="001C22FD">
        <w:rPr>
          <w:rFonts w:ascii="Times New Roman" w:hAnsi="Times New Roman"/>
          <w:sz w:val="28"/>
          <w:szCs w:val="28"/>
        </w:rPr>
        <w:t xml:space="preserve">приведение в соответствие с пунктом </w:t>
      </w:r>
      <w:r w:rsidR="00C11251">
        <w:rPr>
          <w:rFonts w:ascii="Times New Roman" w:hAnsi="Times New Roman"/>
          <w:sz w:val="28"/>
          <w:szCs w:val="28"/>
        </w:rPr>
        <w:t>1</w:t>
      </w:r>
      <w:r w:rsidR="004C1FF9" w:rsidRPr="001C22FD">
        <w:rPr>
          <w:rFonts w:ascii="Times New Roman" w:hAnsi="Times New Roman"/>
          <w:sz w:val="28"/>
          <w:szCs w:val="28"/>
        </w:rPr>
        <w:t xml:space="preserve"> статьи 2</w:t>
      </w:r>
      <w:r w:rsidR="00C11251">
        <w:rPr>
          <w:rFonts w:ascii="Times New Roman" w:hAnsi="Times New Roman"/>
          <w:sz w:val="28"/>
          <w:szCs w:val="28"/>
        </w:rPr>
        <w:t>7</w:t>
      </w:r>
      <w:r w:rsidR="004C1FF9" w:rsidRPr="001C22FD">
        <w:rPr>
          <w:rFonts w:ascii="Times New Roman" w:hAnsi="Times New Roman"/>
          <w:sz w:val="28"/>
          <w:szCs w:val="28"/>
        </w:rPr>
        <w:t xml:space="preserve"> Закона Республики Казахстан «О правовых актах».</w:t>
      </w:r>
    </w:p>
    <w:p w:rsidR="004C1FF9" w:rsidRPr="001C22FD" w:rsidRDefault="004C1FF9" w:rsidP="004C1F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C22FD">
        <w:rPr>
          <w:rFonts w:ascii="Times New Roman" w:hAnsi="Times New Roman"/>
          <w:sz w:val="28"/>
          <w:szCs w:val="28"/>
          <w:lang w:val="kk-KZ"/>
        </w:rPr>
        <w:t>Р</w:t>
      </w:r>
      <w:r w:rsidRPr="001C22FD">
        <w:rPr>
          <w:rFonts w:ascii="Times New Roman" w:hAnsi="Times New Roman"/>
          <w:sz w:val="28"/>
          <w:szCs w:val="28"/>
        </w:rPr>
        <w:t>иск политической дестабилизации или массового общественного недовольства не усматривается.</w:t>
      </w:r>
    </w:p>
    <w:p w:rsidR="00E33330" w:rsidRPr="001C22FD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2.</w:t>
      </w:r>
      <w:r w:rsidR="007122A2" w:rsidRPr="001C22FD">
        <w:rPr>
          <w:rFonts w:ascii="Times New Roman" w:hAnsi="Times New Roman"/>
          <w:b/>
          <w:sz w:val="28"/>
          <w:szCs w:val="28"/>
        </w:rPr>
        <w:tab/>
      </w:r>
      <w:r w:rsidR="00E33330" w:rsidRPr="001C22FD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7B016D" w:rsidRPr="001C22FD" w:rsidRDefault="007B016D" w:rsidP="007B01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C22FD">
        <w:rPr>
          <w:rFonts w:ascii="Times New Roman" w:hAnsi="Times New Roman"/>
          <w:sz w:val="28"/>
          <w:szCs w:val="28"/>
        </w:rPr>
        <w:t>Проект приказа юридически обоснован, не нарушает прав субъектов, соответствует законодательству и практике нормотворчества. Изменения направлены на правовую актуализацию и техническую корректность нормативной базы без ухудшения правового положения участников внешнеэкономической деятельности.</w:t>
      </w:r>
    </w:p>
    <w:p w:rsidR="00A620EE" w:rsidRPr="001C22FD" w:rsidRDefault="007B016D" w:rsidP="007B01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C22FD">
        <w:rPr>
          <w:rFonts w:ascii="Times New Roman" w:hAnsi="Times New Roman"/>
          <w:sz w:val="28"/>
          <w:szCs w:val="28"/>
        </w:rPr>
        <w:t>Правовые последствия оцениваются как нейтральные либо положительные, с минимальными рисками.</w:t>
      </w:r>
    </w:p>
    <w:p w:rsidR="00E33330" w:rsidRPr="001C22FD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3.</w:t>
      </w:r>
      <w:r w:rsidR="00324299" w:rsidRPr="001C22FD">
        <w:rPr>
          <w:rFonts w:ascii="Times New Roman" w:hAnsi="Times New Roman"/>
          <w:b/>
          <w:sz w:val="28"/>
          <w:szCs w:val="28"/>
        </w:rPr>
        <w:tab/>
      </w:r>
      <w:r w:rsidR="00E33330" w:rsidRPr="001C22FD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1C22FD" w:rsidRPr="001C22FD" w:rsidRDefault="001C4DAA" w:rsidP="001C22F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3C77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1C22FD" w:rsidRPr="00E43C77">
        <w:rPr>
          <w:rFonts w:ascii="Times New Roman" w:hAnsi="Times New Roman"/>
          <w:sz w:val="28"/>
          <w:szCs w:val="28"/>
        </w:rPr>
        <w:t>Проект</w:t>
      </w:r>
      <w:r w:rsidRPr="00E43C77">
        <w:rPr>
          <w:rFonts w:ascii="Times New Roman" w:hAnsi="Times New Roman"/>
          <w:sz w:val="28"/>
          <w:szCs w:val="28"/>
        </w:rPr>
        <w:t>а оцениваются как умеренные</w:t>
      </w:r>
      <w:r w:rsidR="001C22FD" w:rsidRPr="00E43C77">
        <w:rPr>
          <w:rFonts w:ascii="Times New Roman" w:hAnsi="Times New Roman"/>
          <w:sz w:val="28"/>
          <w:szCs w:val="28"/>
        </w:rPr>
        <w:t xml:space="preserve"> в связи с отсутствием в Проекте норм, затрагивающих права и свободы граждан и юридических лиц</w:t>
      </w:r>
      <w:r w:rsidRPr="00E43C77">
        <w:rPr>
          <w:rFonts w:ascii="Times New Roman" w:hAnsi="Times New Roman"/>
          <w:sz w:val="28"/>
          <w:szCs w:val="28"/>
        </w:rPr>
        <w:t>, физических лиц</w:t>
      </w:r>
      <w:r w:rsidR="001C22FD" w:rsidRPr="00E43C77">
        <w:rPr>
          <w:rFonts w:ascii="Times New Roman" w:hAnsi="Times New Roman"/>
          <w:sz w:val="28"/>
          <w:szCs w:val="28"/>
        </w:rPr>
        <w:t>.</w:t>
      </w:r>
    </w:p>
    <w:p w:rsidR="00E33330" w:rsidRPr="001C22F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4.</w:t>
      </w:r>
      <w:r w:rsidR="00BC4CDD" w:rsidRPr="001C22FD">
        <w:rPr>
          <w:rFonts w:ascii="Times New Roman" w:hAnsi="Times New Roman"/>
          <w:b/>
          <w:sz w:val="28"/>
          <w:szCs w:val="28"/>
        </w:rPr>
        <w:tab/>
      </w:r>
      <w:r w:rsidR="00E33330" w:rsidRPr="001C22F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8C4EE2" w:rsidRPr="001C22FD" w:rsidRDefault="008C4EE2" w:rsidP="008C4EE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C22FD">
        <w:rPr>
          <w:rFonts w:ascii="Times New Roman" w:hAnsi="Times New Roman"/>
          <w:sz w:val="28"/>
          <w:szCs w:val="28"/>
        </w:rPr>
        <w:t>Иные последствия проекта приказа в целом умеренно положительные.</w:t>
      </w:r>
    </w:p>
    <w:p w:rsidR="007D6B21" w:rsidRPr="001C22FD" w:rsidRDefault="007D6B21" w:rsidP="008C4EE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C22FD">
        <w:rPr>
          <w:rFonts w:ascii="Times New Roman" w:hAnsi="Times New Roman"/>
          <w:sz w:val="28"/>
          <w:szCs w:val="28"/>
        </w:rPr>
        <w:t xml:space="preserve">Реализация </w:t>
      </w:r>
      <w:r w:rsidR="00615D62">
        <w:rPr>
          <w:rFonts w:ascii="Times New Roman" w:hAnsi="Times New Roman"/>
          <w:sz w:val="28"/>
          <w:szCs w:val="28"/>
        </w:rPr>
        <w:t>проекта</w:t>
      </w:r>
      <w:r w:rsidRPr="001C22FD">
        <w:rPr>
          <w:rFonts w:ascii="Times New Roman" w:hAnsi="Times New Roman"/>
          <w:sz w:val="28"/>
          <w:szCs w:val="28"/>
        </w:rPr>
        <w:t xml:space="preserve"> </w:t>
      </w:r>
      <w:r w:rsidR="00EF3567" w:rsidRPr="001C22FD">
        <w:rPr>
          <w:rFonts w:ascii="Times New Roman" w:hAnsi="Times New Roman"/>
          <w:sz w:val="28"/>
          <w:szCs w:val="28"/>
        </w:rPr>
        <w:t>позволяет</w:t>
      </w:r>
      <w:r w:rsidRPr="001C22FD">
        <w:rPr>
          <w:rFonts w:ascii="Times New Roman" w:hAnsi="Times New Roman"/>
          <w:sz w:val="28"/>
          <w:szCs w:val="28"/>
        </w:rPr>
        <w:t xml:space="preserve"> определить наиболее успешные направления деятельности.</w:t>
      </w:r>
    </w:p>
    <w:p w:rsidR="00EF3567" w:rsidRPr="001C22FD" w:rsidRDefault="00EF3567" w:rsidP="008C4EE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3567" w:rsidRPr="001C22FD" w:rsidRDefault="00EF3567" w:rsidP="008C4EE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5F3" w:rsidRPr="001C22FD" w:rsidRDefault="000515F3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C22FD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B60779" w:rsidRDefault="000515F3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C22FD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1C22FD">
        <w:rPr>
          <w:rFonts w:ascii="Times New Roman" w:hAnsi="Times New Roman"/>
          <w:b/>
          <w:sz w:val="28"/>
          <w:szCs w:val="28"/>
          <w:lang w:val="kk-KZ"/>
        </w:rPr>
        <w:tab/>
      </w:r>
      <w:r w:rsidRPr="001C22FD">
        <w:rPr>
          <w:rFonts w:ascii="Times New Roman" w:hAnsi="Times New Roman"/>
          <w:b/>
          <w:sz w:val="28"/>
          <w:szCs w:val="28"/>
          <w:lang w:val="kk-KZ"/>
        </w:rPr>
        <w:tab/>
      </w:r>
      <w:r w:rsidRPr="001C22FD">
        <w:rPr>
          <w:rFonts w:ascii="Times New Roman" w:hAnsi="Times New Roman"/>
          <w:b/>
          <w:sz w:val="28"/>
          <w:szCs w:val="28"/>
          <w:lang w:val="kk-KZ"/>
        </w:rPr>
        <w:tab/>
      </w:r>
      <w:r w:rsidRPr="001C22FD">
        <w:rPr>
          <w:rFonts w:ascii="Times New Roman" w:hAnsi="Times New Roman"/>
          <w:b/>
          <w:sz w:val="28"/>
          <w:szCs w:val="28"/>
          <w:lang w:val="kk-KZ"/>
        </w:rPr>
        <w:tab/>
      </w:r>
      <w:r w:rsidRPr="001C22FD">
        <w:rPr>
          <w:rFonts w:ascii="Times New Roman" w:hAnsi="Times New Roman"/>
          <w:b/>
          <w:sz w:val="28"/>
          <w:szCs w:val="28"/>
          <w:lang w:val="kk-KZ"/>
        </w:rPr>
        <w:tab/>
      </w:r>
      <w:r w:rsidR="00D5409A" w:rsidRPr="001C22FD">
        <w:rPr>
          <w:rFonts w:ascii="Times New Roman" w:hAnsi="Times New Roman"/>
          <w:b/>
          <w:sz w:val="28"/>
          <w:szCs w:val="28"/>
          <w:lang w:val="kk-KZ"/>
        </w:rPr>
        <w:tab/>
      </w:r>
      <w:r w:rsidRPr="001C22FD"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1251" w:rsidRPr="001C22FD" w:rsidRDefault="00C11251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25C45" w:rsidRDefault="00725C45" w:rsidP="007B016D">
      <w:pPr>
        <w:ind w:left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C4DAA" w:rsidRPr="009A4623" w:rsidRDefault="001C4DAA" w:rsidP="007B016D">
      <w:pPr>
        <w:ind w:left="851"/>
        <w:jc w:val="both"/>
        <w:rPr>
          <w:rFonts w:ascii="Times New Roman" w:hAnsi="Times New Roman"/>
          <w:b/>
          <w:sz w:val="28"/>
          <w:szCs w:val="28"/>
        </w:rPr>
      </w:pPr>
    </w:p>
    <w:p w:rsidR="007061E7" w:rsidRPr="00E12598" w:rsidRDefault="00F63F98" w:rsidP="00725C4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12598">
        <w:rPr>
          <w:rFonts w:ascii="Times New Roman" w:hAnsi="Times New Roman"/>
          <w:b/>
          <w:sz w:val="28"/>
          <w:szCs w:val="28"/>
          <w:lang w:val="kk-KZ"/>
        </w:rPr>
        <w:lastRenderedPageBreak/>
        <w:t>«</w:t>
      </w:r>
      <w:r w:rsidR="00725C45" w:rsidRPr="00E12598">
        <w:rPr>
          <w:rFonts w:ascii="Times New Roman" w:hAnsi="Times New Roman"/>
          <w:b/>
          <w:sz w:val="28"/>
          <w:szCs w:val="28"/>
          <w:lang w:val="kk-KZ"/>
        </w:rPr>
        <w:t>«</w:t>
      </w:r>
      <w:r w:rsidR="00725C45" w:rsidRPr="00E12598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>Арнайы кедендік статистиканы жүргізу қағидаларын бекіту туралы» Қазақстан Республикасы Қаржы министрінің 2018 жылғы</w:t>
      </w:r>
      <w:r w:rsidR="00EF3567" w:rsidRPr="00E12598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725C45" w:rsidRPr="00E12598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 xml:space="preserve">25 қаңтардағы </w:t>
      </w:r>
      <w:r w:rsidR="00EF3567" w:rsidRPr="00E12598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 xml:space="preserve">           </w:t>
      </w:r>
      <w:r w:rsidR="00725C45" w:rsidRPr="00E12598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>№ 64 бұйрығын</w:t>
      </w:r>
      <w:r w:rsidR="004107D9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>ың күші жойылды</w:t>
      </w:r>
      <w:r w:rsidR="00725C45" w:rsidRPr="00E12598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4107D9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 xml:space="preserve">деп тану </w:t>
      </w:r>
      <w:r w:rsidR="00725C45" w:rsidRPr="00E12598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>туралы</w:t>
      </w:r>
      <w:r w:rsidRPr="00E12598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>»</w:t>
      </w:r>
      <w:r w:rsidR="00725C45" w:rsidRPr="00E1259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12598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 w:rsidR="005B4A76" w:rsidRPr="00E12598"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E12598">
        <w:rPr>
          <w:rFonts w:ascii="Times New Roman" w:hAnsi="Times New Roman"/>
          <w:b/>
          <w:sz w:val="28"/>
          <w:szCs w:val="28"/>
          <w:lang w:val="kk-KZ"/>
        </w:rPr>
        <w:t xml:space="preserve"> Қаржы министрі бұйрығы</w:t>
      </w:r>
      <w:r w:rsidR="005B4A76" w:rsidRPr="00E12598">
        <w:rPr>
          <w:rFonts w:ascii="Times New Roman" w:hAnsi="Times New Roman"/>
          <w:b/>
          <w:sz w:val="28"/>
          <w:szCs w:val="28"/>
          <w:lang w:val="kk-KZ"/>
        </w:rPr>
        <w:t>ның</w:t>
      </w:r>
      <w:r w:rsidR="00EF3567" w:rsidRPr="00E1259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B4A76" w:rsidRPr="00E12598">
        <w:rPr>
          <w:rFonts w:ascii="Times New Roman" w:hAnsi="Times New Roman"/>
          <w:b/>
          <w:sz w:val="28"/>
          <w:szCs w:val="28"/>
          <w:lang w:val="kk-KZ"/>
        </w:rPr>
        <w:t>ж</w:t>
      </w:r>
      <w:r w:rsidR="00725C45" w:rsidRPr="00E12598">
        <w:rPr>
          <w:rFonts w:ascii="Times New Roman" w:hAnsi="Times New Roman"/>
          <w:b/>
          <w:sz w:val="28"/>
          <w:szCs w:val="28"/>
          <w:lang w:val="kk-KZ"/>
        </w:rPr>
        <w:t>оба</w:t>
      </w:r>
      <w:r w:rsidR="005B4A76" w:rsidRPr="00E12598">
        <w:rPr>
          <w:rFonts w:ascii="Times New Roman" w:hAnsi="Times New Roman"/>
          <w:b/>
          <w:sz w:val="28"/>
          <w:szCs w:val="28"/>
          <w:lang w:val="kk-KZ"/>
        </w:rPr>
        <w:t>сын</w:t>
      </w:r>
      <w:r w:rsidR="00725C45" w:rsidRPr="00E12598">
        <w:rPr>
          <w:rFonts w:ascii="Times New Roman" w:hAnsi="Times New Roman"/>
          <w:b/>
          <w:sz w:val="28"/>
          <w:szCs w:val="28"/>
          <w:lang w:val="kk-KZ"/>
        </w:rPr>
        <w:t xml:space="preserve"> қабылдаудың ықтимал қоғамдық-саяси, құқықтық,</w:t>
      </w:r>
      <w:r w:rsidR="00EF3567" w:rsidRPr="00E1259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25C45" w:rsidRPr="00E12598">
        <w:rPr>
          <w:rFonts w:ascii="Times New Roman" w:hAnsi="Times New Roman"/>
          <w:b/>
          <w:sz w:val="28"/>
          <w:szCs w:val="28"/>
          <w:lang w:val="kk-KZ"/>
        </w:rPr>
        <w:t xml:space="preserve">ақпараттық және өзге де салдарын </w:t>
      </w:r>
    </w:p>
    <w:p w:rsidR="00725C45" w:rsidRPr="00E12598" w:rsidRDefault="00725C45" w:rsidP="00725C4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12598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725C45" w:rsidRPr="00E12598" w:rsidRDefault="00725C45" w:rsidP="00725C4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25C45" w:rsidRPr="00E12598" w:rsidRDefault="00725C45" w:rsidP="00725C4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12598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:rsidR="008F7B4B" w:rsidRPr="00E12598" w:rsidRDefault="000B7440" w:rsidP="008F7B4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Жобаның мақсаты </w:t>
      </w:r>
      <w:r w:rsidR="008F7B4B" w:rsidRPr="00E12598">
        <w:rPr>
          <w:rFonts w:ascii="Times New Roman" w:hAnsi="Times New Roman"/>
          <w:sz w:val="28"/>
          <w:szCs w:val="28"/>
          <w:lang w:val="kk-KZ"/>
        </w:rPr>
        <w:t>«Құқықтық актілер туралы» Қазақстан Республикасы Заңының 2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="008F7B4B" w:rsidRPr="00E12598">
        <w:rPr>
          <w:rFonts w:ascii="Times New Roman" w:hAnsi="Times New Roman"/>
          <w:sz w:val="28"/>
          <w:szCs w:val="28"/>
          <w:lang w:val="kk-KZ"/>
        </w:rPr>
        <w:t xml:space="preserve">-бабының 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="008F7B4B" w:rsidRPr="00E12598">
        <w:rPr>
          <w:rFonts w:ascii="Times New Roman" w:hAnsi="Times New Roman"/>
          <w:sz w:val="28"/>
          <w:szCs w:val="28"/>
          <w:lang w:val="kk-KZ"/>
        </w:rPr>
        <w:t>-тармағына сәйкес сәйкестендіру болып табылады.</w:t>
      </w:r>
    </w:p>
    <w:p w:rsidR="008F7B4B" w:rsidRPr="00E12598" w:rsidRDefault="008F7B4B" w:rsidP="008F7B4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2598">
        <w:rPr>
          <w:rFonts w:ascii="Times New Roman" w:hAnsi="Times New Roman"/>
          <w:sz w:val="28"/>
          <w:szCs w:val="28"/>
          <w:lang w:val="kk-KZ"/>
        </w:rPr>
        <w:t xml:space="preserve">Саяси тұрақсыздық немесе жаппай қоғамдық наразылық </w:t>
      </w:r>
      <w:r w:rsidR="005B4A76" w:rsidRPr="00E12598">
        <w:rPr>
          <w:rFonts w:ascii="Times New Roman" w:hAnsi="Times New Roman"/>
          <w:sz w:val="28"/>
          <w:szCs w:val="28"/>
          <w:lang w:val="kk-KZ"/>
        </w:rPr>
        <w:t>тәуекелі</w:t>
      </w:r>
      <w:r w:rsidRPr="00E12598">
        <w:rPr>
          <w:rFonts w:ascii="Times New Roman" w:hAnsi="Times New Roman"/>
          <w:sz w:val="28"/>
          <w:szCs w:val="28"/>
          <w:lang w:val="kk-KZ"/>
        </w:rPr>
        <w:t xml:space="preserve"> қарастырылмайды.</w:t>
      </w:r>
    </w:p>
    <w:p w:rsidR="00725C45" w:rsidRPr="00E12598" w:rsidRDefault="00725C45" w:rsidP="00725C4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12598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:rsidR="00725C45" w:rsidRPr="00E12598" w:rsidRDefault="00725C45" w:rsidP="00725C45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E12598">
        <w:rPr>
          <w:rFonts w:ascii="Times New Roman" w:eastAsia="Calibri" w:hAnsi="Times New Roman"/>
          <w:sz w:val="28"/>
          <w:szCs w:val="28"/>
          <w:lang w:val="kk-KZ" w:eastAsia="en-US"/>
        </w:rPr>
        <w:t>Бұйрықтың жобасы заңды түрде негізделген, субъектілердің құқықтарын бұзбайды, заңнама мен нормашығар</w:t>
      </w:r>
      <w:r w:rsidR="005B4A76" w:rsidRPr="00E12598">
        <w:rPr>
          <w:rFonts w:ascii="Times New Roman" w:eastAsia="Calibri" w:hAnsi="Times New Roman"/>
          <w:sz w:val="28"/>
          <w:szCs w:val="28"/>
          <w:lang w:val="kk-KZ" w:eastAsia="en-US"/>
        </w:rPr>
        <w:t>машылық</w:t>
      </w:r>
      <w:r w:rsidRPr="00E12598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практикасына сәйкес келеді. Өзгерістер сыртқы экономикалық қызметке қатысушылардың құқықтық жағдайын нашарлатпай нормативтік базаны құқықтық өзектендіруге және техникалық дұрыстығына бағытталған.</w:t>
      </w:r>
    </w:p>
    <w:p w:rsidR="00725C45" w:rsidRPr="00E12598" w:rsidRDefault="00725C45" w:rsidP="00725C45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E12598">
        <w:rPr>
          <w:rFonts w:ascii="Times New Roman" w:eastAsia="Calibri" w:hAnsi="Times New Roman"/>
          <w:sz w:val="28"/>
          <w:szCs w:val="28"/>
          <w:lang w:val="kk-KZ" w:eastAsia="en-US"/>
        </w:rPr>
        <w:t xml:space="preserve">Құқықтық салдарлар бейтарап немесе ең аз тәуекелдермен </w:t>
      </w:r>
      <w:r w:rsidR="005B4A76" w:rsidRPr="00E12598">
        <w:rPr>
          <w:rFonts w:ascii="Times New Roman" w:eastAsia="Calibri" w:hAnsi="Times New Roman"/>
          <w:sz w:val="28"/>
          <w:szCs w:val="28"/>
          <w:lang w:val="kk-KZ" w:eastAsia="en-US"/>
        </w:rPr>
        <w:t xml:space="preserve">оң деп </w:t>
      </w:r>
      <w:r w:rsidRPr="00E12598">
        <w:rPr>
          <w:rFonts w:ascii="Times New Roman" w:eastAsia="Calibri" w:hAnsi="Times New Roman"/>
          <w:sz w:val="28"/>
          <w:szCs w:val="28"/>
          <w:lang w:val="kk-KZ" w:eastAsia="en-US"/>
        </w:rPr>
        <w:t>бағаланады.</w:t>
      </w:r>
    </w:p>
    <w:p w:rsidR="00725C45" w:rsidRPr="00E12598" w:rsidRDefault="00725C45" w:rsidP="00725C4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12598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:rsidR="009A4623" w:rsidRPr="009A4623" w:rsidRDefault="009A4623" w:rsidP="001C22FD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43C77">
        <w:rPr>
          <w:rFonts w:ascii="Times New Roman" w:eastAsia="Times New Roman" w:hAnsi="Times New Roman"/>
          <w:sz w:val="28"/>
          <w:szCs w:val="28"/>
          <w:lang w:val="kk-KZ" w:eastAsia="ru-RU"/>
        </w:rPr>
        <w:t>Жобаның ақпараттық салдары орташа деп бағаланады</w:t>
      </w:r>
      <w:r w:rsidRPr="00E43C77">
        <w:rPr>
          <w:rFonts w:ascii="Times New Roman" w:eastAsia="Times New Roman" w:hAnsi="Times New Roman"/>
          <w:sz w:val="28"/>
          <w:szCs w:val="28"/>
          <w:lang w:val="kk-KZ" w:eastAsia="ru-RU"/>
        </w:rPr>
        <w:br/>
        <w:t>жобада азаматтың құқықтары мен бостандықтарын қозғайтын нормалардың болмауына байланысты және заңды тұлғалар, жеке тұлғалар.</w:t>
      </w:r>
    </w:p>
    <w:p w:rsidR="00725C45" w:rsidRPr="00E12598" w:rsidRDefault="009A4623" w:rsidP="00725C4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725C45" w:rsidRPr="00E12598">
        <w:rPr>
          <w:rFonts w:ascii="Times New Roman" w:hAnsi="Times New Roman"/>
          <w:b/>
          <w:sz w:val="28"/>
          <w:szCs w:val="28"/>
          <w:lang w:val="kk-KZ"/>
        </w:rPr>
        <w:t>4.</w:t>
      </w:r>
      <w:r w:rsidR="00725C45" w:rsidRPr="00E12598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:rsidR="00725C45" w:rsidRPr="00E12598" w:rsidRDefault="00725C45" w:rsidP="00725C4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2598">
        <w:rPr>
          <w:rFonts w:ascii="Times New Roman" w:hAnsi="Times New Roman"/>
          <w:sz w:val="28"/>
          <w:szCs w:val="28"/>
          <w:lang w:val="kk-KZ"/>
        </w:rPr>
        <w:t xml:space="preserve">Бұйрық жобасының өзге де салдары </w:t>
      </w:r>
      <w:r w:rsidR="005B4A76" w:rsidRPr="00E12598">
        <w:rPr>
          <w:rFonts w:ascii="Times New Roman" w:hAnsi="Times New Roman"/>
          <w:sz w:val="28"/>
          <w:szCs w:val="28"/>
          <w:lang w:val="kk-KZ"/>
        </w:rPr>
        <w:t>жалпы</w:t>
      </w:r>
      <w:r w:rsidRPr="00E12598">
        <w:rPr>
          <w:rFonts w:ascii="Times New Roman" w:hAnsi="Times New Roman"/>
          <w:sz w:val="28"/>
          <w:szCs w:val="28"/>
          <w:lang w:val="kk-KZ"/>
        </w:rPr>
        <w:t xml:space="preserve"> алғанда орташа оң.</w:t>
      </w:r>
    </w:p>
    <w:p w:rsidR="00D5409A" w:rsidRPr="00E12598" w:rsidRDefault="00615D62" w:rsidP="00725C4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Жобаны </w:t>
      </w:r>
      <w:r w:rsidR="00EF3567" w:rsidRPr="00E12598">
        <w:rPr>
          <w:rFonts w:ascii="Times New Roman" w:hAnsi="Times New Roman"/>
          <w:sz w:val="28"/>
          <w:szCs w:val="28"/>
          <w:lang w:val="kk-KZ"/>
        </w:rPr>
        <w:t xml:space="preserve">жүзеге асыру </w:t>
      </w:r>
      <w:bookmarkStart w:id="0" w:name="_GoBack"/>
      <w:bookmarkEnd w:id="0"/>
      <w:r w:rsidR="00EF3567" w:rsidRPr="00E12598">
        <w:rPr>
          <w:rFonts w:ascii="Times New Roman" w:hAnsi="Times New Roman"/>
          <w:sz w:val="28"/>
          <w:szCs w:val="28"/>
          <w:lang w:val="kk-KZ"/>
        </w:rPr>
        <w:t>қызметтің ең сәтті бағыттарын анықтауға мүмкіндік береді.</w:t>
      </w:r>
    </w:p>
    <w:p w:rsidR="009A4623" w:rsidRPr="00E35E08" w:rsidRDefault="00E43C77" w:rsidP="009A4623">
      <w:pPr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E35E08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</w:p>
    <w:p w:rsidR="00EF3567" w:rsidRPr="00E12598" w:rsidRDefault="00EF3567" w:rsidP="00725C4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F3567" w:rsidRPr="00E12598" w:rsidRDefault="00EF3567" w:rsidP="00725C4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25C45" w:rsidRPr="00E12598" w:rsidRDefault="00725C45" w:rsidP="00725C4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12598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725C45" w:rsidRPr="00E43C77" w:rsidRDefault="00725C45" w:rsidP="00D5409A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12598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</w:r>
      <w:r w:rsidRPr="00E12598"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sectPr w:rsidR="00725C45" w:rsidRPr="00E43C77" w:rsidSect="007E5CAA">
      <w:headerReference w:type="default" r:id="rId8"/>
      <w:pgSz w:w="11906" w:h="16838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589" w:rsidRDefault="008D6589" w:rsidP="003F54A7">
      <w:r>
        <w:separator/>
      </w:r>
    </w:p>
  </w:endnote>
  <w:endnote w:type="continuationSeparator" w:id="0">
    <w:p w:rsidR="008D6589" w:rsidRDefault="008D6589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589" w:rsidRDefault="008D6589" w:rsidP="003F54A7">
      <w:r>
        <w:separator/>
      </w:r>
    </w:p>
  </w:footnote>
  <w:footnote w:type="continuationSeparator" w:id="0">
    <w:p w:rsidR="008D6589" w:rsidRDefault="008D6589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8D6589">
    <w:pPr>
      <w:pStyle w:val="a3"/>
    </w:pPr>
  </w:p>
  <w:p w:rsidR="003D52A9" w:rsidRDefault="00E43C77">
    <w:pPr>
      <w:pStyle w:val="a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57475" r="0" b="2696845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C77" w:rsidRPr="00551808" w:rsidRDefault="00E43C77" w:rsidP="00E43C77">
                          <w:pPr>
                            <w:pStyle w:val="af3"/>
                            <w:spacing w:before="0" w:beforeAutospacing="0" w:after="0" w:afterAutospacing="0"/>
                            <w:jc w:val="center"/>
                            <w:rPr>
                              <w:lang w:val="ru-RU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:lang w:val="ru-RU"/>
                            </w:rPr>
                            <w:t>Комитет государственных доходов - Бегешова С. Н.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0;margin-top:0;width:627.35pt;height:32.1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E43C77" w:rsidRPr="00551808" w:rsidRDefault="00E43C77" w:rsidP="00E43C77">
                    <w:pPr>
                      <w:pStyle w:val="af3"/>
                      <w:spacing w:before="0" w:beforeAutospacing="0" w:after="0" w:afterAutospacing="0"/>
                      <w:jc w:val="center"/>
                      <w:rPr>
                        <w:lang w:val="ru-RU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:lang w:val="ru-RU"/>
                      </w:rPr>
                      <w:t>Комитет государственных доходов - Бегешова С. Н.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52DA1"/>
    <w:multiLevelType w:val="hybridMultilevel"/>
    <w:tmpl w:val="AEFA6314"/>
    <w:lvl w:ilvl="0" w:tplc="C69A896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515F3"/>
    <w:rsid w:val="00070739"/>
    <w:rsid w:val="00074C0E"/>
    <w:rsid w:val="00083394"/>
    <w:rsid w:val="000B1716"/>
    <w:rsid w:val="000B543D"/>
    <w:rsid w:val="000B7440"/>
    <w:rsid w:val="000D5F07"/>
    <w:rsid w:val="001264C0"/>
    <w:rsid w:val="00162F85"/>
    <w:rsid w:val="0017625B"/>
    <w:rsid w:val="00186918"/>
    <w:rsid w:val="001A57D5"/>
    <w:rsid w:val="001C22FD"/>
    <w:rsid w:val="001C3584"/>
    <w:rsid w:val="001C38C0"/>
    <w:rsid w:val="001C4DAA"/>
    <w:rsid w:val="001E17CE"/>
    <w:rsid w:val="001F5854"/>
    <w:rsid w:val="00236A65"/>
    <w:rsid w:val="00276648"/>
    <w:rsid w:val="00297541"/>
    <w:rsid w:val="002E645F"/>
    <w:rsid w:val="00305384"/>
    <w:rsid w:val="0030548F"/>
    <w:rsid w:val="00324299"/>
    <w:rsid w:val="0033077C"/>
    <w:rsid w:val="00361DD5"/>
    <w:rsid w:val="003939A3"/>
    <w:rsid w:val="003C2194"/>
    <w:rsid w:val="003E79C6"/>
    <w:rsid w:val="003F54A7"/>
    <w:rsid w:val="003F7977"/>
    <w:rsid w:val="004107D9"/>
    <w:rsid w:val="00484167"/>
    <w:rsid w:val="004851B3"/>
    <w:rsid w:val="004C1FF9"/>
    <w:rsid w:val="004C7EE9"/>
    <w:rsid w:val="00501846"/>
    <w:rsid w:val="00507E61"/>
    <w:rsid w:val="00551808"/>
    <w:rsid w:val="00554A7B"/>
    <w:rsid w:val="00587391"/>
    <w:rsid w:val="005878CD"/>
    <w:rsid w:val="005B4A76"/>
    <w:rsid w:val="00615D62"/>
    <w:rsid w:val="00632EE3"/>
    <w:rsid w:val="006A766B"/>
    <w:rsid w:val="006C5FBE"/>
    <w:rsid w:val="006D235D"/>
    <w:rsid w:val="006F2F45"/>
    <w:rsid w:val="006F7D7F"/>
    <w:rsid w:val="007061E7"/>
    <w:rsid w:val="007122A2"/>
    <w:rsid w:val="00725C45"/>
    <w:rsid w:val="00751D31"/>
    <w:rsid w:val="007B016D"/>
    <w:rsid w:val="007C5CF7"/>
    <w:rsid w:val="007D6B21"/>
    <w:rsid w:val="007E5CAA"/>
    <w:rsid w:val="00807D84"/>
    <w:rsid w:val="00807DD1"/>
    <w:rsid w:val="00815284"/>
    <w:rsid w:val="0084744D"/>
    <w:rsid w:val="008538F0"/>
    <w:rsid w:val="00864F61"/>
    <w:rsid w:val="008843E8"/>
    <w:rsid w:val="00896037"/>
    <w:rsid w:val="008A53C5"/>
    <w:rsid w:val="008C0136"/>
    <w:rsid w:val="008C4EE2"/>
    <w:rsid w:val="008C6691"/>
    <w:rsid w:val="008D6589"/>
    <w:rsid w:val="008F6D2E"/>
    <w:rsid w:val="008F7B4B"/>
    <w:rsid w:val="00964D0B"/>
    <w:rsid w:val="00970C2C"/>
    <w:rsid w:val="009859F8"/>
    <w:rsid w:val="009A4623"/>
    <w:rsid w:val="009C5A1B"/>
    <w:rsid w:val="00A10331"/>
    <w:rsid w:val="00A14C27"/>
    <w:rsid w:val="00A15C13"/>
    <w:rsid w:val="00A620EE"/>
    <w:rsid w:val="00A819B0"/>
    <w:rsid w:val="00AF33FC"/>
    <w:rsid w:val="00B011B0"/>
    <w:rsid w:val="00B60779"/>
    <w:rsid w:val="00B717B7"/>
    <w:rsid w:val="00B81CC0"/>
    <w:rsid w:val="00B845CA"/>
    <w:rsid w:val="00BB257C"/>
    <w:rsid w:val="00BC4CDD"/>
    <w:rsid w:val="00BD3177"/>
    <w:rsid w:val="00C03C6B"/>
    <w:rsid w:val="00C11251"/>
    <w:rsid w:val="00C365B5"/>
    <w:rsid w:val="00C438E9"/>
    <w:rsid w:val="00C64CDC"/>
    <w:rsid w:val="00C831B3"/>
    <w:rsid w:val="00C84B73"/>
    <w:rsid w:val="00CA3C28"/>
    <w:rsid w:val="00CD745A"/>
    <w:rsid w:val="00D034F7"/>
    <w:rsid w:val="00D32EA1"/>
    <w:rsid w:val="00D34C32"/>
    <w:rsid w:val="00D469EF"/>
    <w:rsid w:val="00D5409A"/>
    <w:rsid w:val="00D570C8"/>
    <w:rsid w:val="00D61CDA"/>
    <w:rsid w:val="00D7046A"/>
    <w:rsid w:val="00D807B2"/>
    <w:rsid w:val="00D8532A"/>
    <w:rsid w:val="00DB64BA"/>
    <w:rsid w:val="00E12598"/>
    <w:rsid w:val="00E33330"/>
    <w:rsid w:val="00E35E08"/>
    <w:rsid w:val="00E43C77"/>
    <w:rsid w:val="00EB11B1"/>
    <w:rsid w:val="00EB7760"/>
    <w:rsid w:val="00EE2EA3"/>
    <w:rsid w:val="00EF3567"/>
    <w:rsid w:val="00EF4082"/>
    <w:rsid w:val="00F01B86"/>
    <w:rsid w:val="00F07242"/>
    <w:rsid w:val="00F325B9"/>
    <w:rsid w:val="00F63F98"/>
    <w:rsid w:val="00F64AF1"/>
    <w:rsid w:val="00F95909"/>
    <w:rsid w:val="00FD3728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D3A59"/>
  <w15:docId w15:val="{4B030666-39A8-4B9E-8264-DB13EDFF8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4C1FF9"/>
    <w:pPr>
      <w:spacing w:line="276" w:lineRule="auto"/>
      <w:ind w:left="720"/>
      <w:contextualSpacing/>
    </w:pPr>
  </w:style>
  <w:style w:type="paragraph" w:styleId="af3">
    <w:name w:val="Normal (Web)"/>
    <w:basedOn w:val="a"/>
    <w:uiPriority w:val="99"/>
    <w:semiHidden/>
    <w:unhideWhenUsed/>
    <w:rsid w:val="00E43C77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11BDC-793F-4CEA-99A3-41D96B7AB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Бегешова Самал Нугмановна</cp:lastModifiedBy>
  <cp:revision>9</cp:revision>
  <cp:lastPrinted>2025-10-28T07:28:00Z</cp:lastPrinted>
  <dcterms:created xsi:type="dcterms:W3CDTF">2025-08-29T11:23:00Z</dcterms:created>
  <dcterms:modified xsi:type="dcterms:W3CDTF">2025-10-28T07:28:00Z</dcterms:modified>
</cp:coreProperties>
</file>